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C9" w:rsidRPr="00E0018E" w:rsidRDefault="00F56527" w:rsidP="00A25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18E">
        <w:rPr>
          <w:rFonts w:ascii="Times New Roman" w:hAnsi="Times New Roman" w:cs="Times New Roman"/>
          <w:b/>
          <w:sz w:val="36"/>
          <w:szCs w:val="36"/>
        </w:rPr>
        <w:t>Уважаемые собственники!</w:t>
      </w:r>
    </w:p>
    <w:p w:rsidR="00F56527" w:rsidRPr="00E0018E" w:rsidRDefault="00F56527" w:rsidP="00A2512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0018E">
        <w:rPr>
          <w:rFonts w:ascii="Times New Roman" w:hAnsi="Times New Roman" w:cs="Times New Roman"/>
          <w:sz w:val="36"/>
          <w:szCs w:val="36"/>
        </w:rPr>
        <w:tab/>
        <w:t>Уведомляем В</w:t>
      </w:r>
      <w:r w:rsidR="005806D3" w:rsidRPr="00E0018E">
        <w:rPr>
          <w:rFonts w:ascii="Times New Roman" w:hAnsi="Times New Roman" w:cs="Times New Roman"/>
          <w:sz w:val="36"/>
          <w:szCs w:val="36"/>
        </w:rPr>
        <w:t>а</w:t>
      </w:r>
      <w:r w:rsidRPr="00E0018E">
        <w:rPr>
          <w:rFonts w:ascii="Times New Roman" w:hAnsi="Times New Roman" w:cs="Times New Roman"/>
          <w:sz w:val="36"/>
          <w:szCs w:val="36"/>
        </w:rPr>
        <w:t xml:space="preserve">с о том, что реформа отрасли обращения с твердыми коммунальными отходами </w:t>
      </w:r>
      <w:proofErr w:type="gramStart"/>
      <w:r w:rsidRPr="00E0018E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E0018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0018E">
        <w:rPr>
          <w:rFonts w:ascii="Times New Roman" w:hAnsi="Times New Roman" w:cs="Times New Roman"/>
          <w:sz w:val="36"/>
          <w:szCs w:val="36"/>
        </w:rPr>
        <w:t>Ханты-Мансийском</w:t>
      </w:r>
      <w:proofErr w:type="gramEnd"/>
      <w:r w:rsidRPr="00E0018E">
        <w:rPr>
          <w:rFonts w:ascii="Times New Roman" w:hAnsi="Times New Roman" w:cs="Times New Roman"/>
          <w:sz w:val="36"/>
          <w:szCs w:val="36"/>
        </w:rPr>
        <w:t xml:space="preserve"> Автономном округе - </w:t>
      </w:r>
      <w:proofErr w:type="spellStart"/>
      <w:r w:rsidRPr="00E0018E">
        <w:rPr>
          <w:rFonts w:ascii="Times New Roman" w:hAnsi="Times New Roman" w:cs="Times New Roman"/>
          <w:sz w:val="36"/>
          <w:szCs w:val="36"/>
        </w:rPr>
        <w:t>Югре</w:t>
      </w:r>
      <w:proofErr w:type="spellEnd"/>
      <w:r w:rsidRPr="00E0018E">
        <w:rPr>
          <w:rFonts w:ascii="Times New Roman" w:hAnsi="Times New Roman" w:cs="Times New Roman"/>
          <w:sz w:val="36"/>
          <w:szCs w:val="36"/>
        </w:rPr>
        <w:t xml:space="preserve"> успешно завершена.</w:t>
      </w:r>
    </w:p>
    <w:p w:rsidR="00F56527" w:rsidRPr="00E0018E" w:rsidRDefault="00F56527" w:rsidP="00A2512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0018E">
        <w:rPr>
          <w:rFonts w:ascii="Times New Roman" w:hAnsi="Times New Roman" w:cs="Times New Roman"/>
          <w:sz w:val="36"/>
          <w:szCs w:val="36"/>
        </w:rPr>
        <w:tab/>
        <w:t>По результатам конкурсного отбора, статус регионального оператора по обращению с твердыми коммунальными отходами присвоен Акционерному обществу "</w:t>
      </w:r>
      <w:proofErr w:type="spellStart"/>
      <w:r w:rsidRPr="00E0018E">
        <w:rPr>
          <w:rFonts w:ascii="Times New Roman" w:hAnsi="Times New Roman" w:cs="Times New Roman"/>
          <w:sz w:val="36"/>
          <w:szCs w:val="36"/>
        </w:rPr>
        <w:t>Югра-Экология</w:t>
      </w:r>
      <w:proofErr w:type="spellEnd"/>
      <w:r w:rsidRPr="00E0018E">
        <w:rPr>
          <w:rFonts w:ascii="Times New Roman" w:hAnsi="Times New Roman" w:cs="Times New Roman"/>
          <w:sz w:val="36"/>
          <w:szCs w:val="36"/>
        </w:rPr>
        <w:t>" сроком на 10 лет.</w:t>
      </w:r>
    </w:p>
    <w:p w:rsidR="005806D3" w:rsidRPr="000C4B80" w:rsidRDefault="005806D3" w:rsidP="00A2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0018E">
        <w:rPr>
          <w:rFonts w:ascii="Times New Roman" w:hAnsi="Times New Roman" w:cs="Times New Roman"/>
          <w:sz w:val="36"/>
          <w:szCs w:val="36"/>
        </w:rPr>
        <w:t>Региональный оператор приступает к исполнению обязанностей по обращению с твердыми коммунальными отходами</w:t>
      </w:r>
      <w:r w:rsidR="00F535CF">
        <w:rPr>
          <w:rFonts w:ascii="Times New Roman" w:hAnsi="Times New Roman" w:cs="Times New Roman"/>
          <w:sz w:val="36"/>
          <w:szCs w:val="36"/>
        </w:rPr>
        <w:t>,</w:t>
      </w:r>
      <w:r w:rsidRPr="00E0018E">
        <w:rPr>
          <w:rFonts w:ascii="Times New Roman" w:hAnsi="Times New Roman" w:cs="Times New Roman"/>
          <w:sz w:val="36"/>
          <w:szCs w:val="36"/>
        </w:rPr>
        <w:t xml:space="preserve"> в </w:t>
      </w:r>
      <w:r w:rsidR="00F535CF">
        <w:rPr>
          <w:rFonts w:ascii="Times New Roman" w:hAnsi="Times New Roman" w:cs="Times New Roman"/>
          <w:sz w:val="36"/>
          <w:szCs w:val="36"/>
        </w:rPr>
        <w:t>п</w:t>
      </w:r>
      <w:r w:rsidRPr="00E0018E">
        <w:rPr>
          <w:rFonts w:ascii="Times New Roman" w:hAnsi="Times New Roman" w:cs="Times New Roman"/>
          <w:sz w:val="36"/>
          <w:szCs w:val="36"/>
        </w:rPr>
        <w:t>о</w:t>
      </w:r>
      <w:r w:rsidR="00F535CF">
        <w:rPr>
          <w:rFonts w:ascii="Times New Roman" w:hAnsi="Times New Roman" w:cs="Times New Roman"/>
          <w:sz w:val="36"/>
          <w:szCs w:val="36"/>
        </w:rPr>
        <w:t>л</w:t>
      </w:r>
      <w:r w:rsidRPr="00E0018E">
        <w:rPr>
          <w:rFonts w:ascii="Times New Roman" w:hAnsi="Times New Roman" w:cs="Times New Roman"/>
          <w:sz w:val="36"/>
          <w:szCs w:val="36"/>
        </w:rPr>
        <w:t xml:space="preserve">ном объеме </w:t>
      </w:r>
      <w:proofErr w:type="gramStart"/>
      <w:r w:rsidRPr="00E0018E">
        <w:rPr>
          <w:rFonts w:ascii="Times New Roman" w:hAnsi="Times New Roman" w:cs="Times New Roman"/>
          <w:sz w:val="36"/>
          <w:szCs w:val="36"/>
        </w:rPr>
        <w:t>с даты утверждения</w:t>
      </w:r>
      <w:proofErr w:type="gramEnd"/>
      <w:r w:rsidRPr="00E0018E">
        <w:rPr>
          <w:rFonts w:ascii="Times New Roman" w:hAnsi="Times New Roman" w:cs="Times New Roman"/>
          <w:sz w:val="36"/>
          <w:szCs w:val="36"/>
        </w:rPr>
        <w:t xml:space="preserve"> </w:t>
      </w:r>
      <w:r w:rsidR="00D44B67" w:rsidRPr="000C4B80">
        <w:rPr>
          <w:rStyle w:val="a4"/>
          <w:rFonts w:ascii="Times New Roman" w:hAnsi="Times New Roman" w:cs="Times New Roman"/>
          <w:b w:val="0"/>
          <w:bCs w:val="0"/>
          <w:sz w:val="36"/>
          <w:szCs w:val="36"/>
        </w:rPr>
        <w:t xml:space="preserve">Региональной службой по тарифам Ханты-Мансийского автономного округа – </w:t>
      </w:r>
      <w:proofErr w:type="spellStart"/>
      <w:r w:rsidR="00D44B67" w:rsidRPr="000C4B80">
        <w:rPr>
          <w:rStyle w:val="a4"/>
          <w:rFonts w:ascii="Times New Roman" w:hAnsi="Times New Roman" w:cs="Times New Roman"/>
          <w:b w:val="0"/>
          <w:bCs w:val="0"/>
          <w:sz w:val="36"/>
          <w:szCs w:val="36"/>
        </w:rPr>
        <w:t>Югры</w:t>
      </w:r>
      <w:proofErr w:type="spellEnd"/>
      <w:r w:rsidR="00D44B67" w:rsidRPr="00E0018E">
        <w:rPr>
          <w:rFonts w:ascii="Times New Roman" w:hAnsi="Times New Roman" w:cs="Times New Roman"/>
          <w:sz w:val="36"/>
          <w:szCs w:val="36"/>
        </w:rPr>
        <w:t xml:space="preserve"> </w:t>
      </w:r>
      <w:r w:rsidRPr="00E0018E">
        <w:rPr>
          <w:rFonts w:ascii="Times New Roman" w:hAnsi="Times New Roman" w:cs="Times New Roman"/>
          <w:sz w:val="36"/>
          <w:szCs w:val="36"/>
        </w:rPr>
        <w:t>единого тарифа на коммунальную услуг</w:t>
      </w:r>
      <w:r w:rsidR="00D44B67">
        <w:rPr>
          <w:rFonts w:ascii="Times New Roman" w:hAnsi="Times New Roman" w:cs="Times New Roman"/>
          <w:sz w:val="36"/>
          <w:szCs w:val="36"/>
        </w:rPr>
        <w:t xml:space="preserve">у </w:t>
      </w:r>
      <w:r w:rsidR="00D44B67" w:rsidRPr="000C4B80">
        <w:rPr>
          <w:rFonts w:ascii="Times New Roman" w:hAnsi="Times New Roman" w:cs="Times New Roman"/>
          <w:sz w:val="36"/>
          <w:szCs w:val="36"/>
          <w:shd w:val="clear" w:color="auto" w:fill="FFFFFF"/>
        </w:rPr>
        <w:t>«</w:t>
      </w:r>
      <w:r w:rsidR="00D44B67">
        <w:rPr>
          <w:rStyle w:val="a4"/>
          <w:rFonts w:ascii="Times New Roman" w:hAnsi="Times New Roman" w:cs="Times New Roman"/>
          <w:b w:val="0"/>
          <w:bCs w:val="0"/>
          <w:sz w:val="36"/>
          <w:szCs w:val="36"/>
        </w:rPr>
        <w:t>Т</w:t>
      </w:r>
      <w:r w:rsidR="00D44B67" w:rsidRPr="000C4B80">
        <w:rPr>
          <w:rStyle w:val="a4"/>
          <w:rFonts w:ascii="Times New Roman" w:hAnsi="Times New Roman" w:cs="Times New Roman"/>
          <w:b w:val="0"/>
          <w:bCs w:val="0"/>
          <w:sz w:val="36"/>
          <w:szCs w:val="36"/>
        </w:rPr>
        <w:t>вердые коммунальные отходы»</w:t>
      </w:r>
      <w:r w:rsidRPr="00E0018E">
        <w:rPr>
          <w:rFonts w:ascii="Times New Roman" w:hAnsi="Times New Roman" w:cs="Times New Roman"/>
          <w:sz w:val="36"/>
          <w:szCs w:val="36"/>
        </w:rPr>
        <w:t>, но не позднее 01.10.2018 года.</w:t>
      </w:r>
      <w:r w:rsidR="00F535CF">
        <w:rPr>
          <w:rFonts w:ascii="Times New Roman" w:hAnsi="Times New Roman" w:cs="Times New Roman"/>
          <w:sz w:val="36"/>
          <w:szCs w:val="36"/>
        </w:rPr>
        <w:t xml:space="preserve"> </w:t>
      </w:r>
      <w:r w:rsidR="00F535CF" w:rsidRPr="00F535CF">
        <w:rPr>
          <w:rFonts w:ascii="Times New Roman" w:hAnsi="Times New Roman" w:cs="Times New Roman"/>
          <w:sz w:val="36"/>
          <w:szCs w:val="36"/>
          <w:shd w:val="clear" w:color="auto" w:fill="FFFFFF"/>
        </w:rPr>
        <w:t>Согласно ст</w:t>
      </w:r>
      <w:r w:rsidR="00F535CF" w:rsidRPr="00A2512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24.7 </w:t>
      </w:r>
      <w:r w:rsidR="00A25126" w:rsidRPr="00A2512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(№ 89-ФЗ) </w:t>
      </w:r>
      <w:r w:rsidR="00F535CF" w:rsidRPr="00A25126">
        <w:rPr>
          <w:rFonts w:ascii="Times New Roman" w:hAnsi="Times New Roman" w:cs="Times New Roman"/>
          <w:sz w:val="36"/>
          <w:szCs w:val="36"/>
          <w:shd w:val="clear" w:color="auto" w:fill="FFFFFF"/>
        </w:rPr>
        <w:t>собственник ТКО обязан заключить с региональным оператором </w:t>
      </w:r>
      <w:r w:rsidR="00F535CF" w:rsidRPr="00A25126">
        <w:rPr>
          <w:rStyle w:val="a4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публичный договор</w:t>
      </w:r>
      <w:r w:rsidR="00F535CF" w:rsidRPr="00A25126">
        <w:rPr>
          <w:rFonts w:ascii="Times New Roman" w:hAnsi="Times New Roman" w:cs="Times New Roman"/>
          <w:sz w:val="36"/>
          <w:szCs w:val="36"/>
          <w:shd w:val="clear" w:color="auto" w:fill="FFFFFF"/>
        </w:rPr>
        <w:t> в соответствии с типовым договором, утвержденным</w:t>
      </w:r>
      <w:r w:rsidR="00F535CF" w:rsidRPr="00F535C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Правительством </w:t>
      </w:r>
      <w:r w:rsidR="00F535CF" w:rsidRPr="000C4B80">
        <w:rPr>
          <w:rFonts w:ascii="Times New Roman" w:hAnsi="Times New Roman" w:cs="Times New Roman"/>
          <w:sz w:val="36"/>
          <w:szCs w:val="36"/>
          <w:shd w:val="clear" w:color="auto" w:fill="FFFFFF"/>
        </w:rPr>
        <w:t>Российской Федерации (</w:t>
      </w:r>
      <w:r w:rsidR="00A2512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проект </w:t>
      </w:r>
      <w:r w:rsidR="00F535CF" w:rsidRPr="000C4B80">
        <w:rPr>
          <w:rFonts w:ascii="Times New Roman" w:hAnsi="Times New Roman" w:cs="Times New Roman"/>
          <w:sz w:val="36"/>
          <w:szCs w:val="36"/>
          <w:shd w:val="clear" w:color="auto" w:fill="FFFFFF"/>
        </w:rPr>
        <w:t>договор</w:t>
      </w:r>
      <w:r w:rsidR="00A25126">
        <w:rPr>
          <w:rFonts w:ascii="Times New Roman" w:hAnsi="Times New Roman" w:cs="Times New Roman"/>
          <w:sz w:val="36"/>
          <w:szCs w:val="36"/>
          <w:shd w:val="clear" w:color="auto" w:fill="FFFFFF"/>
        </w:rPr>
        <w:t>а</w:t>
      </w:r>
      <w:r w:rsidR="00F535CF" w:rsidRPr="000C4B8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во вложении).</w:t>
      </w:r>
      <w:r w:rsidR="000C4B80" w:rsidRPr="000C4B8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5806D3" w:rsidRDefault="005806D3" w:rsidP="00A2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E0018E">
        <w:rPr>
          <w:rFonts w:ascii="Times New Roman" w:hAnsi="Times New Roman" w:cs="Times New Roman"/>
          <w:sz w:val="36"/>
          <w:szCs w:val="36"/>
        </w:rPr>
        <w:t xml:space="preserve">За более подробной информацией по вопросам деятельности регионального оператора, а также с документами для заключения договора на оказание услуг по обращению с твердыми коммунальными отходами, Вы можете обратиться в офис регионального оператора, расположенный по адресу: г. Ханты-Мансийск, улица Карла-Маркса, дом 17 офис 505 «а», по адресу электронной почты </w:t>
      </w:r>
      <w:hyperlink r:id="rId4" w:history="1">
        <w:r w:rsidRPr="00E0018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info</w:t>
        </w:r>
        <w:r w:rsidRPr="00E0018E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proofErr w:type="spellStart"/>
        <w:r w:rsidRPr="00E0018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yugra</w:t>
        </w:r>
        <w:proofErr w:type="spellEnd"/>
        <w:r w:rsidRPr="00E0018E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Pr="00E0018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ecology</w:t>
        </w:r>
        <w:r w:rsidRPr="00E0018E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E0018E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E0018E">
        <w:rPr>
          <w:rFonts w:ascii="Times New Roman" w:hAnsi="Times New Roman" w:cs="Times New Roman"/>
          <w:sz w:val="36"/>
          <w:szCs w:val="36"/>
        </w:rPr>
        <w:t xml:space="preserve">, на сайте  регионального оператора  </w:t>
      </w:r>
      <w:proofErr w:type="spellStart"/>
      <w:r w:rsidRPr="00E0018E">
        <w:rPr>
          <w:rFonts w:ascii="Times New Roman" w:hAnsi="Times New Roman" w:cs="Times New Roman"/>
          <w:sz w:val="36"/>
          <w:szCs w:val="36"/>
          <w:lang w:val="en-US"/>
        </w:rPr>
        <w:t>yugra</w:t>
      </w:r>
      <w:proofErr w:type="spellEnd"/>
      <w:r w:rsidRPr="00E0018E">
        <w:rPr>
          <w:rFonts w:ascii="Times New Roman" w:hAnsi="Times New Roman" w:cs="Times New Roman"/>
          <w:sz w:val="36"/>
          <w:szCs w:val="36"/>
        </w:rPr>
        <w:t>-</w:t>
      </w:r>
      <w:r w:rsidRPr="00E0018E">
        <w:rPr>
          <w:rFonts w:ascii="Times New Roman" w:hAnsi="Times New Roman" w:cs="Times New Roman"/>
          <w:sz w:val="36"/>
          <w:szCs w:val="36"/>
          <w:lang w:val="en-US"/>
        </w:rPr>
        <w:t>ecology</w:t>
      </w:r>
      <w:r w:rsidRPr="00E0018E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E0018E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E0018E">
        <w:rPr>
          <w:rFonts w:ascii="Times New Roman" w:hAnsi="Times New Roman" w:cs="Times New Roman"/>
          <w:sz w:val="36"/>
          <w:szCs w:val="36"/>
        </w:rPr>
        <w:t>, а также по</w:t>
      </w:r>
      <w:proofErr w:type="gramEnd"/>
      <w:r w:rsidRPr="00E0018E">
        <w:rPr>
          <w:rFonts w:ascii="Times New Roman" w:hAnsi="Times New Roman" w:cs="Times New Roman"/>
          <w:sz w:val="36"/>
          <w:szCs w:val="36"/>
        </w:rPr>
        <w:t xml:space="preserve"> телефону + 7 950- 526-24-96. </w:t>
      </w:r>
    </w:p>
    <w:p w:rsidR="0055661B" w:rsidRDefault="002D3050" w:rsidP="00A2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Также напоминаем что, </w:t>
      </w:r>
      <w:r w:rsidR="00742194">
        <w:rPr>
          <w:rFonts w:ascii="Times New Roman" w:hAnsi="Times New Roman" w:cs="Times New Roman"/>
          <w:sz w:val="36"/>
          <w:szCs w:val="36"/>
        </w:rPr>
        <w:t xml:space="preserve">бремя </w:t>
      </w:r>
      <w:r>
        <w:rPr>
          <w:rFonts w:ascii="Times New Roman" w:hAnsi="Times New Roman" w:cs="Times New Roman"/>
          <w:sz w:val="36"/>
          <w:szCs w:val="36"/>
        </w:rPr>
        <w:t xml:space="preserve">за содержание </w:t>
      </w:r>
      <w:r w:rsidR="00742194">
        <w:rPr>
          <w:rFonts w:ascii="Times New Roman" w:hAnsi="Times New Roman" w:cs="Times New Roman"/>
          <w:sz w:val="36"/>
          <w:szCs w:val="36"/>
        </w:rPr>
        <w:t xml:space="preserve">контейнерных </w:t>
      </w:r>
      <w:r>
        <w:rPr>
          <w:rFonts w:ascii="Times New Roman" w:hAnsi="Times New Roman" w:cs="Times New Roman"/>
          <w:sz w:val="36"/>
          <w:szCs w:val="36"/>
        </w:rPr>
        <w:t>площад</w:t>
      </w:r>
      <w:r w:rsidR="00742194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к</w:t>
      </w:r>
      <w:r w:rsidR="00742194">
        <w:rPr>
          <w:rFonts w:ascii="Times New Roman" w:hAnsi="Times New Roman" w:cs="Times New Roman"/>
          <w:sz w:val="36"/>
          <w:szCs w:val="36"/>
        </w:rPr>
        <w:t>, специальных контейнеров, площадок для складирования крупногабаритного мусора, лежит на собственниках помещений многоквартирного дома</w:t>
      </w:r>
      <w:r w:rsidR="0055661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D3050" w:rsidRPr="00E0018E" w:rsidRDefault="0055661B" w:rsidP="00A2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Югра-Экология</w:t>
      </w:r>
      <w:proofErr w:type="spellEnd"/>
      <w:r>
        <w:rPr>
          <w:rFonts w:ascii="Times New Roman" w:hAnsi="Times New Roman" w:cs="Times New Roman"/>
          <w:sz w:val="36"/>
          <w:szCs w:val="36"/>
        </w:rPr>
        <w:t>» обязуется обеспечивать сбор ТКО, транспортирование, обработку, обезвреживание, захоронение в соответствии с законодательством Российской Федерации. Ответственность за ТКО переходит к АО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Югра-Экология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</w:t>
      </w:r>
      <w:r w:rsidR="00742194">
        <w:rPr>
          <w:rFonts w:ascii="Times New Roman" w:hAnsi="Times New Roman" w:cs="Times New Roman"/>
          <w:sz w:val="36"/>
          <w:szCs w:val="36"/>
        </w:rPr>
        <w:t xml:space="preserve">с момента </w:t>
      </w:r>
      <w:r>
        <w:rPr>
          <w:rFonts w:ascii="Times New Roman" w:hAnsi="Times New Roman" w:cs="Times New Roman"/>
          <w:sz w:val="36"/>
          <w:szCs w:val="36"/>
        </w:rPr>
        <w:t xml:space="preserve">погрузки </w:t>
      </w:r>
      <w:r w:rsidR="00742194">
        <w:rPr>
          <w:rFonts w:ascii="Times New Roman" w:hAnsi="Times New Roman" w:cs="Times New Roman"/>
          <w:sz w:val="36"/>
          <w:szCs w:val="36"/>
        </w:rPr>
        <w:t xml:space="preserve">таких отходов в </w:t>
      </w:r>
      <w:r w:rsidR="00804FCA">
        <w:rPr>
          <w:rFonts w:ascii="Times New Roman" w:hAnsi="Times New Roman" w:cs="Times New Roman"/>
          <w:sz w:val="36"/>
          <w:szCs w:val="36"/>
        </w:rPr>
        <w:t>специализированный</w:t>
      </w:r>
      <w:r w:rsidR="00804FCA">
        <w:rPr>
          <w:rFonts w:ascii="Times New Roman" w:hAnsi="Times New Roman" w:cs="Times New Roman"/>
          <w:sz w:val="36"/>
          <w:szCs w:val="36"/>
        </w:rPr>
        <w:tab/>
        <w:t xml:space="preserve"> транспорт</w:t>
      </w:r>
      <w:r w:rsidR="00742194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806D3" w:rsidRPr="00E0018E" w:rsidRDefault="005806D3" w:rsidP="00A251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E0018E">
        <w:rPr>
          <w:rFonts w:ascii="Times New Roman" w:hAnsi="Times New Roman" w:cs="Times New Roman"/>
          <w:sz w:val="36"/>
          <w:szCs w:val="36"/>
        </w:rPr>
        <w:t>Администрация ТСН</w:t>
      </w:r>
    </w:p>
    <w:p w:rsidR="00F56527" w:rsidRPr="005806D3" w:rsidRDefault="00F56527" w:rsidP="00A2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18E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sectPr w:rsidR="00F56527" w:rsidRPr="005806D3" w:rsidSect="005806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6527"/>
    <w:rsid w:val="000C4B80"/>
    <w:rsid w:val="002A69D0"/>
    <w:rsid w:val="002D3050"/>
    <w:rsid w:val="00306895"/>
    <w:rsid w:val="004A3946"/>
    <w:rsid w:val="0055661B"/>
    <w:rsid w:val="005806D3"/>
    <w:rsid w:val="00693718"/>
    <w:rsid w:val="00742194"/>
    <w:rsid w:val="00773BC9"/>
    <w:rsid w:val="00804FCA"/>
    <w:rsid w:val="00A25126"/>
    <w:rsid w:val="00A826EC"/>
    <w:rsid w:val="00D44B67"/>
    <w:rsid w:val="00E0018E"/>
    <w:rsid w:val="00F535CF"/>
    <w:rsid w:val="00F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6D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53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ugra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Договорной</cp:lastModifiedBy>
  <cp:revision>11</cp:revision>
  <dcterms:created xsi:type="dcterms:W3CDTF">2018-06-22T05:46:00Z</dcterms:created>
  <dcterms:modified xsi:type="dcterms:W3CDTF">2018-06-25T04:07:00Z</dcterms:modified>
</cp:coreProperties>
</file>